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86" w:rsidRDefault="00D06B86" w:rsidP="00D06B86">
      <w:pPr>
        <w:shd w:val="pct10" w:color="D99594" w:fill="FABF8F"/>
        <w:spacing w:after="0" w:line="240" w:lineRule="auto"/>
        <w:rPr>
          <w:iCs/>
          <w:color w:val="FF0000"/>
          <w:sz w:val="20"/>
          <w:szCs w:val="20"/>
          <w:lang w:val="sl-SI"/>
        </w:rPr>
      </w:pPr>
      <w:r>
        <w:rPr>
          <w:b/>
          <w:iCs/>
          <w:color w:val="FF0000"/>
          <w:sz w:val="40"/>
          <w:szCs w:val="40"/>
          <w:lang w:val="sl-SI"/>
        </w:rPr>
        <w:t>Družinsko bogoslužje  na 2. nedeljo po božiču</w:t>
      </w:r>
    </w:p>
    <w:p w:rsidR="00D06B86" w:rsidRDefault="00D06B86" w:rsidP="00D06B86">
      <w:pPr>
        <w:spacing w:after="0"/>
        <w:jc w:val="both"/>
        <w:rPr>
          <w:rFonts w:asciiTheme="minorHAnsi" w:hAnsiTheme="minorHAnsi"/>
          <w:color w:val="FF0000"/>
          <w:sz w:val="24"/>
          <w:szCs w:val="24"/>
          <w:lang w:val="sl-SI"/>
        </w:rPr>
      </w:pPr>
      <w:r>
        <w:rPr>
          <w:rFonts w:asciiTheme="minorHAnsi" w:hAnsiTheme="minorHAnsi"/>
          <w:color w:val="FF0000"/>
          <w:sz w:val="24"/>
          <w:szCs w:val="24"/>
          <w:lang w:val="sl-SI"/>
        </w:rPr>
        <w:t>Jezus je luč, ki razsvetljuje vsakega človeka. Vsem, ki so ga sprejeli, je dal pravico, da postanejo Božji otroci. Nekateri pa ga niso sprejeli.</w:t>
      </w:r>
    </w:p>
    <w:p w:rsidR="00D06B86" w:rsidRDefault="00D06B86" w:rsidP="00D06B86">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Na mizi je križ, prižgana sveča. Pripravimo pa tudi veliko izrezano srce s katerim</w:t>
      </w:r>
      <w:r w:rsidR="004A2CD1">
        <w:rPr>
          <w:rFonts w:asciiTheme="minorHAnsi" w:hAnsiTheme="minorHAnsi"/>
          <w:i/>
          <w:color w:val="FF0000"/>
          <w:sz w:val="24"/>
          <w:szCs w:val="24"/>
          <w:lang w:val="sl-SI"/>
        </w:rPr>
        <w:t xml:space="preserve"> bomo  izrazili</w:t>
      </w:r>
      <w:r>
        <w:rPr>
          <w:rFonts w:asciiTheme="minorHAnsi" w:hAnsiTheme="minorHAnsi"/>
          <w:i/>
          <w:color w:val="FF0000"/>
          <w:sz w:val="24"/>
          <w:szCs w:val="24"/>
          <w:lang w:val="sl-SI"/>
        </w:rPr>
        <w:t xml:space="preserve"> zahvalo za ljubezen.</w:t>
      </w:r>
    </w:p>
    <w:p w:rsidR="00D06B86" w:rsidRPr="00D4634F" w:rsidRDefault="00D06B86" w:rsidP="00D06B86">
      <w:pPr>
        <w:spacing w:after="0"/>
        <w:jc w:val="both"/>
        <w:rPr>
          <w:rFonts w:asciiTheme="minorHAnsi" w:hAnsiTheme="minorHAnsi"/>
          <w:i/>
          <w:color w:val="FF0000"/>
          <w:sz w:val="24"/>
          <w:szCs w:val="24"/>
          <w:lang w:val="sl-SI"/>
        </w:rPr>
      </w:pPr>
    </w:p>
    <w:p w:rsidR="00D06B86" w:rsidRPr="00D4634F" w:rsidRDefault="00D06B86" w:rsidP="00D06B86">
      <w:pPr>
        <w:spacing w:after="0"/>
        <w:jc w:val="both"/>
        <w:rPr>
          <w:rFonts w:asciiTheme="minorHAnsi" w:hAnsiTheme="minorHAnsi"/>
          <w:i/>
          <w:sz w:val="24"/>
          <w:szCs w:val="24"/>
          <w:lang w:val="sl-SI"/>
        </w:rPr>
      </w:pPr>
      <w:r w:rsidRPr="00D4634F">
        <w:rPr>
          <w:rFonts w:asciiTheme="minorHAnsi" w:hAnsiTheme="minorHAnsi"/>
          <w:i/>
          <w:color w:val="FF0000"/>
          <w:sz w:val="24"/>
          <w:szCs w:val="24"/>
          <w:lang w:val="sl-SI"/>
        </w:rPr>
        <w:t>Primerno je, da začnemo s  pes</w:t>
      </w:r>
      <w:r>
        <w:rPr>
          <w:rFonts w:asciiTheme="minorHAnsi" w:hAnsiTheme="minorHAnsi"/>
          <w:i/>
          <w:color w:val="FF0000"/>
          <w:sz w:val="24"/>
          <w:szCs w:val="24"/>
          <w:lang w:val="sl-SI"/>
        </w:rPr>
        <w:t xml:space="preserve">mijo : </w:t>
      </w:r>
      <w:r>
        <w:rPr>
          <w:rFonts w:asciiTheme="minorHAnsi" w:hAnsiTheme="minorHAnsi"/>
          <w:i/>
          <w:sz w:val="24"/>
          <w:szCs w:val="24"/>
          <w:lang w:val="sl-SI"/>
        </w:rPr>
        <w:t>Glej zvezdice Božje…</w:t>
      </w:r>
    </w:p>
    <w:p w:rsidR="00D06B86" w:rsidRDefault="00D06B86" w:rsidP="00D06B86">
      <w:pPr>
        <w:spacing w:after="0"/>
        <w:jc w:val="both"/>
        <w:rPr>
          <w:rFonts w:asciiTheme="minorHAnsi" w:hAnsiTheme="minorHAnsi"/>
          <w:i/>
          <w:sz w:val="24"/>
          <w:szCs w:val="24"/>
          <w:lang w:val="sl-SI"/>
        </w:rPr>
      </w:pPr>
    </w:p>
    <w:p w:rsidR="00D06B86" w:rsidRPr="00D4634F" w:rsidRDefault="00D06B86" w:rsidP="00D06B86">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D4634F">
        <w:rPr>
          <w:rFonts w:asciiTheme="minorHAnsi" w:hAnsiTheme="minorHAnsi"/>
          <w:color w:val="000000"/>
          <w:sz w:val="24"/>
          <w:szCs w:val="24"/>
          <w:lang w:val="sl-SI"/>
        </w:rPr>
        <w:t>V</w:t>
      </w:r>
      <w:r w:rsidRPr="00D4634F">
        <w:rPr>
          <w:rFonts w:asciiTheme="minorHAnsi" w:hAnsiTheme="minorHAnsi"/>
          <w:sz w:val="24"/>
          <w:szCs w:val="24"/>
          <w:lang w:val="sl-SI"/>
        </w:rPr>
        <w:t xml:space="preserve"> imenu Očeta in Sina in Svetega Duha. </w:t>
      </w:r>
      <w:r w:rsidRPr="00D4634F">
        <w:rPr>
          <w:rFonts w:asciiTheme="minorHAnsi" w:hAnsiTheme="minorHAnsi"/>
          <w:b/>
          <w:sz w:val="24"/>
          <w:szCs w:val="24"/>
          <w:lang w:val="sl-SI"/>
        </w:rPr>
        <w:t>Vsi:</w:t>
      </w:r>
      <w:r w:rsidRPr="00D4634F">
        <w:rPr>
          <w:rFonts w:asciiTheme="minorHAnsi" w:hAnsiTheme="minorHAnsi"/>
          <w:sz w:val="24"/>
          <w:szCs w:val="24"/>
          <w:lang w:val="sl-SI"/>
        </w:rPr>
        <w:t xml:space="preserve"> </w:t>
      </w:r>
      <w:r w:rsidRPr="00D4634F">
        <w:rPr>
          <w:rFonts w:asciiTheme="minorHAnsi" w:hAnsiTheme="minorHAnsi"/>
          <w:color w:val="000000"/>
          <w:sz w:val="24"/>
          <w:szCs w:val="24"/>
          <w:lang w:val="sl-SI" w:eastAsia="sl-SI"/>
        </w:rPr>
        <w:t>Amen.</w:t>
      </w:r>
    </w:p>
    <w:p w:rsidR="00D06B86" w:rsidRPr="005F5BEE" w:rsidRDefault="004A2CD1" w:rsidP="00D06B86">
      <w:pPr>
        <w:pStyle w:val="Telobesedila2"/>
        <w:rPr>
          <w:rFonts w:asciiTheme="minorHAnsi" w:hAnsiTheme="minorHAnsi"/>
          <w:b w:val="0"/>
          <w:sz w:val="24"/>
          <w:szCs w:val="24"/>
        </w:rPr>
      </w:pPr>
      <w:r w:rsidRPr="004A2CD1">
        <w:rPr>
          <w:rFonts w:asciiTheme="minorHAnsi" w:hAnsiTheme="minorHAnsi"/>
          <w:sz w:val="24"/>
          <w:szCs w:val="24"/>
        </w:rPr>
        <w:t>Voditelj:</w:t>
      </w:r>
      <w:r>
        <w:rPr>
          <w:rFonts w:asciiTheme="minorHAnsi" w:hAnsiTheme="minorHAnsi"/>
          <w:b w:val="0"/>
          <w:sz w:val="24"/>
          <w:szCs w:val="24"/>
        </w:rPr>
        <w:t xml:space="preserve"> </w:t>
      </w:r>
      <w:r w:rsidR="00D06B86" w:rsidRPr="005F5BEE">
        <w:rPr>
          <w:rFonts w:asciiTheme="minorHAnsi" w:hAnsiTheme="minorHAnsi"/>
          <w:b w:val="0"/>
          <w:sz w:val="24"/>
          <w:szCs w:val="24"/>
        </w:rPr>
        <w:t>Še vedno se veselimo Jezusovega rojstva</w:t>
      </w:r>
      <w:r w:rsidR="00D06B86">
        <w:rPr>
          <w:rFonts w:asciiTheme="minorHAnsi" w:hAnsiTheme="minorHAnsi"/>
          <w:b w:val="0"/>
          <w:sz w:val="24"/>
          <w:szCs w:val="24"/>
        </w:rPr>
        <w:t>. Še vedno se čudimo temu, da je Bog, ki je velik in mogočen, zaradi nas postal človek, otrok. Če Jezusa nismo navdušeno sprejeli</w:t>
      </w:r>
      <w:r>
        <w:rPr>
          <w:rFonts w:asciiTheme="minorHAnsi" w:hAnsiTheme="minorHAnsi"/>
          <w:b w:val="0"/>
          <w:sz w:val="24"/>
          <w:szCs w:val="24"/>
        </w:rPr>
        <w:t>,</w:t>
      </w:r>
      <w:r w:rsidR="00D06B86">
        <w:rPr>
          <w:rFonts w:asciiTheme="minorHAnsi" w:hAnsiTheme="minorHAnsi"/>
          <w:b w:val="0"/>
          <w:sz w:val="24"/>
          <w:szCs w:val="24"/>
        </w:rPr>
        <w:t xml:space="preserve"> iskreno obžalujmo in prosimo odpuščanja:</w:t>
      </w:r>
    </w:p>
    <w:p w:rsidR="00D06B86" w:rsidRDefault="00D06B86" w:rsidP="00D06B86">
      <w:pPr>
        <w:pStyle w:val="Telobesedila2"/>
        <w:rPr>
          <w:rFonts w:asciiTheme="minorHAnsi" w:hAnsiTheme="minorHAnsi"/>
          <w:b w:val="0"/>
          <w:sz w:val="24"/>
          <w:szCs w:val="24"/>
        </w:rPr>
      </w:pPr>
      <w:r>
        <w:rPr>
          <w:rFonts w:asciiTheme="minorHAnsi" w:hAnsiTheme="minorHAnsi"/>
          <w:sz w:val="24"/>
          <w:szCs w:val="24"/>
        </w:rPr>
        <w:t>Otrok</w:t>
      </w:r>
      <w:r w:rsidRPr="00D4634F">
        <w:rPr>
          <w:rFonts w:asciiTheme="minorHAnsi" w:hAnsiTheme="minorHAnsi"/>
          <w:sz w:val="24"/>
          <w:szCs w:val="24"/>
        </w:rPr>
        <w:t>:</w:t>
      </w:r>
      <w:r>
        <w:rPr>
          <w:rFonts w:asciiTheme="minorHAnsi" w:hAnsiTheme="minorHAnsi"/>
          <w:sz w:val="24"/>
          <w:szCs w:val="24"/>
        </w:rPr>
        <w:t xml:space="preserve"> </w:t>
      </w:r>
      <w:r>
        <w:rPr>
          <w:rFonts w:asciiTheme="minorHAnsi" w:hAnsiTheme="minorHAnsi"/>
          <w:b w:val="0"/>
          <w:sz w:val="24"/>
          <w:szCs w:val="24"/>
        </w:rPr>
        <w:t xml:space="preserve">Odpusti, Gospod, ker smo premalo verovali, da nas imaš rad. Gospod, usmili se. </w:t>
      </w:r>
    </w:p>
    <w:p w:rsidR="00D06B86" w:rsidRPr="00A65AD4" w:rsidRDefault="00D06B86" w:rsidP="00D06B86">
      <w:pPr>
        <w:pStyle w:val="Telobesedila2"/>
        <w:rPr>
          <w:rFonts w:asciiTheme="minorHAnsi" w:hAnsiTheme="minorHAnsi"/>
          <w:b w:val="0"/>
          <w:sz w:val="24"/>
          <w:szCs w:val="24"/>
        </w:rPr>
      </w:pPr>
      <w:r w:rsidRPr="00A65AD4">
        <w:rPr>
          <w:rFonts w:asciiTheme="minorHAnsi" w:hAnsiTheme="minorHAnsi"/>
          <w:sz w:val="24"/>
          <w:szCs w:val="24"/>
        </w:rPr>
        <w:t xml:space="preserve">Vsi: </w:t>
      </w:r>
      <w:r>
        <w:rPr>
          <w:rFonts w:asciiTheme="minorHAnsi" w:hAnsiTheme="minorHAnsi"/>
          <w:b w:val="0"/>
          <w:sz w:val="24"/>
          <w:szCs w:val="24"/>
        </w:rPr>
        <w:t xml:space="preserve">Gospod, usmili se. </w:t>
      </w:r>
    </w:p>
    <w:p w:rsidR="00D06B86" w:rsidRDefault="00D06B86" w:rsidP="00D06B86">
      <w:pPr>
        <w:pStyle w:val="Telobesedila2"/>
        <w:rPr>
          <w:rFonts w:asciiTheme="minorHAnsi" w:hAnsiTheme="minorHAnsi"/>
          <w:b w:val="0"/>
          <w:sz w:val="24"/>
          <w:szCs w:val="24"/>
        </w:rPr>
      </w:pPr>
      <w:r>
        <w:rPr>
          <w:rFonts w:asciiTheme="minorHAnsi" w:hAnsiTheme="minorHAnsi"/>
          <w:sz w:val="24"/>
          <w:szCs w:val="24"/>
        </w:rPr>
        <w:t>Otrok</w:t>
      </w:r>
      <w:r w:rsidRPr="00D4634F">
        <w:rPr>
          <w:rFonts w:asciiTheme="minorHAnsi" w:hAnsiTheme="minorHAnsi"/>
          <w:sz w:val="24"/>
          <w:szCs w:val="24"/>
        </w:rPr>
        <w:t>:</w:t>
      </w:r>
      <w:r>
        <w:rPr>
          <w:rFonts w:asciiTheme="minorHAnsi" w:hAnsiTheme="minorHAnsi"/>
          <w:sz w:val="24"/>
          <w:szCs w:val="24"/>
        </w:rPr>
        <w:t xml:space="preserve"> </w:t>
      </w:r>
      <w:r>
        <w:rPr>
          <w:rFonts w:asciiTheme="minorHAnsi" w:hAnsiTheme="minorHAnsi"/>
          <w:b w:val="0"/>
          <w:sz w:val="24"/>
          <w:szCs w:val="24"/>
        </w:rPr>
        <w:t>Odpusti, Gospod, ker smo raje hodili v temi, kakor sprejeli tvojo luč. Kristus</w:t>
      </w:r>
      <w:r w:rsidR="004A2CD1">
        <w:rPr>
          <w:rFonts w:asciiTheme="minorHAnsi" w:hAnsiTheme="minorHAnsi"/>
          <w:b w:val="0"/>
          <w:sz w:val="24"/>
          <w:szCs w:val="24"/>
        </w:rPr>
        <w:t>,</w:t>
      </w:r>
      <w:r>
        <w:rPr>
          <w:rFonts w:asciiTheme="minorHAnsi" w:hAnsiTheme="minorHAnsi"/>
          <w:b w:val="0"/>
          <w:sz w:val="24"/>
          <w:szCs w:val="24"/>
        </w:rPr>
        <w:t xml:space="preserve"> usmili se.</w:t>
      </w:r>
    </w:p>
    <w:p w:rsidR="00D06B86" w:rsidRDefault="00D06B86" w:rsidP="00D06B86">
      <w:pPr>
        <w:pStyle w:val="Telobesedila2"/>
        <w:rPr>
          <w:rFonts w:asciiTheme="minorHAnsi" w:hAnsiTheme="minorHAnsi"/>
          <w:b w:val="0"/>
          <w:color w:val="auto"/>
          <w:sz w:val="24"/>
          <w:szCs w:val="24"/>
        </w:rPr>
      </w:pPr>
      <w:r w:rsidRPr="00A65AD4">
        <w:rPr>
          <w:rFonts w:asciiTheme="minorHAnsi" w:hAnsiTheme="minorHAnsi"/>
          <w:sz w:val="24"/>
          <w:szCs w:val="24"/>
        </w:rPr>
        <w:t>Vsi</w:t>
      </w:r>
      <w:r>
        <w:rPr>
          <w:rFonts w:asciiTheme="minorHAnsi" w:hAnsiTheme="minorHAnsi"/>
          <w:b w:val="0"/>
          <w:sz w:val="24"/>
          <w:szCs w:val="24"/>
        </w:rPr>
        <w:t>: Kristus</w:t>
      </w:r>
      <w:r w:rsidR="004A2CD1">
        <w:rPr>
          <w:rFonts w:asciiTheme="minorHAnsi" w:hAnsiTheme="minorHAnsi"/>
          <w:b w:val="0"/>
          <w:sz w:val="24"/>
          <w:szCs w:val="24"/>
        </w:rPr>
        <w:t>,</w:t>
      </w:r>
      <w:r>
        <w:rPr>
          <w:rFonts w:asciiTheme="minorHAnsi" w:hAnsiTheme="minorHAnsi"/>
          <w:b w:val="0"/>
          <w:sz w:val="24"/>
          <w:szCs w:val="24"/>
        </w:rPr>
        <w:t xml:space="preserve"> usmili se.</w:t>
      </w:r>
    </w:p>
    <w:p w:rsidR="00D06B86" w:rsidRDefault="00D06B86" w:rsidP="00D06B86">
      <w:pPr>
        <w:pStyle w:val="Telobesedila2"/>
        <w:rPr>
          <w:rFonts w:asciiTheme="minorHAnsi" w:hAnsiTheme="minorHAnsi"/>
          <w:sz w:val="24"/>
          <w:szCs w:val="24"/>
        </w:rPr>
      </w:pPr>
      <w:r>
        <w:rPr>
          <w:rFonts w:asciiTheme="minorHAnsi" w:hAnsiTheme="minorHAnsi"/>
          <w:sz w:val="24"/>
          <w:szCs w:val="24"/>
        </w:rPr>
        <w:t>Otrok</w:t>
      </w:r>
      <w:r w:rsidRPr="00D4634F">
        <w:rPr>
          <w:rFonts w:asciiTheme="minorHAnsi" w:hAnsiTheme="minorHAnsi"/>
          <w:sz w:val="24"/>
          <w:szCs w:val="24"/>
        </w:rPr>
        <w:t>:</w:t>
      </w:r>
      <w:r>
        <w:rPr>
          <w:rFonts w:asciiTheme="minorHAnsi" w:hAnsiTheme="minorHAnsi"/>
          <w:sz w:val="24"/>
          <w:szCs w:val="24"/>
        </w:rPr>
        <w:t xml:space="preserve"> </w:t>
      </w:r>
      <w:r w:rsidRPr="00A65AD4">
        <w:rPr>
          <w:rFonts w:asciiTheme="minorHAnsi" w:hAnsiTheme="minorHAnsi"/>
          <w:b w:val="0"/>
          <w:sz w:val="24"/>
          <w:szCs w:val="24"/>
        </w:rPr>
        <w:t>Odpusti, Gospod, ker smo živeli tako, kakor ne bi nikoli sl</w:t>
      </w:r>
      <w:r w:rsidR="004A2CD1">
        <w:rPr>
          <w:rFonts w:asciiTheme="minorHAnsi" w:hAnsiTheme="minorHAnsi"/>
          <w:b w:val="0"/>
          <w:sz w:val="24"/>
          <w:szCs w:val="24"/>
        </w:rPr>
        <w:t xml:space="preserve">išali za tvoje zapovedi. Gospod, </w:t>
      </w:r>
      <w:r w:rsidRPr="00A65AD4">
        <w:rPr>
          <w:rFonts w:asciiTheme="minorHAnsi" w:hAnsiTheme="minorHAnsi"/>
          <w:b w:val="0"/>
          <w:sz w:val="24"/>
          <w:szCs w:val="24"/>
        </w:rPr>
        <w:t>usmili se.</w:t>
      </w:r>
    </w:p>
    <w:p w:rsidR="00D06B86" w:rsidRDefault="00D06B86" w:rsidP="00D06B86">
      <w:pPr>
        <w:pStyle w:val="Telobesedila2"/>
        <w:rPr>
          <w:rFonts w:asciiTheme="minorHAnsi" w:hAnsiTheme="minorHAnsi"/>
          <w:color w:val="auto"/>
          <w:sz w:val="24"/>
          <w:szCs w:val="24"/>
        </w:rPr>
      </w:pPr>
      <w:r>
        <w:rPr>
          <w:rFonts w:asciiTheme="minorHAnsi" w:hAnsiTheme="minorHAnsi"/>
          <w:sz w:val="24"/>
          <w:szCs w:val="24"/>
        </w:rPr>
        <w:t xml:space="preserve">Vsi: </w:t>
      </w:r>
      <w:r>
        <w:rPr>
          <w:rFonts w:asciiTheme="minorHAnsi" w:hAnsiTheme="minorHAnsi"/>
          <w:b w:val="0"/>
          <w:iCs/>
          <w:sz w:val="24"/>
          <w:szCs w:val="24"/>
        </w:rPr>
        <w:t>Gospod, usmili se.</w:t>
      </w:r>
      <w:r w:rsidRPr="00D4634F">
        <w:rPr>
          <w:rFonts w:asciiTheme="minorHAnsi" w:hAnsiTheme="minorHAnsi"/>
          <w:color w:val="auto"/>
          <w:sz w:val="24"/>
          <w:szCs w:val="24"/>
        </w:rPr>
        <w:t xml:space="preserve">  </w:t>
      </w:r>
    </w:p>
    <w:p w:rsidR="00D06B86" w:rsidRDefault="00D06B86" w:rsidP="00D06B86">
      <w:pPr>
        <w:pStyle w:val="Telobesedila2"/>
        <w:rPr>
          <w:rFonts w:asciiTheme="minorHAnsi" w:hAnsiTheme="minorHAnsi"/>
          <w:b w:val="0"/>
          <w:sz w:val="24"/>
          <w:szCs w:val="24"/>
        </w:rPr>
      </w:pPr>
      <w:r>
        <w:rPr>
          <w:rFonts w:asciiTheme="minorHAnsi" w:hAnsiTheme="minorHAnsi"/>
          <w:color w:val="auto"/>
          <w:sz w:val="24"/>
          <w:szCs w:val="24"/>
        </w:rPr>
        <w:t xml:space="preserve">Voditelj: </w:t>
      </w:r>
      <w:r w:rsidRPr="00A65AD4">
        <w:rPr>
          <w:rFonts w:asciiTheme="minorHAnsi" w:hAnsiTheme="minorHAnsi"/>
          <w:b w:val="0"/>
          <w:sz w:val="24"/>
          <w:szCs w:val="24"/>
        </w:rPr>
        <w:t>Usmili se nas, vsemogočni Bog, odpusti nam naše grehe in nas privedi v večno življenje.</w:t>
      </w:r>
      <w:r>
        <w:rPr>
          <w:rFonts w:asciiTheme="minorHAnsi" w:hAnsiTheme="minorHAnsi"/>
          <w:b w:val="0"/>
          <w:sz w:val="24"/>
          <w:szCs w:val="24"/>
        </w:rPr>
        <w:t xml:space="preserve">  </w:t>
      </w:r>
    </w:p>
    <w:p w:rsidR="00D06B86" w:rsidRPr="00A65AD4" w:rsidRDefault="00D06B86" w:rsidP="00D06B86">
      <w:pPr>
        <w:pStyle w:val="Telobesedila2"/>
        <w:rPr>
          <w:rFonts w:asciiTheme="minorHAnsi" w:hAnsiTheme="minorHAnsi"/>
          <w:b w:val="0"/>
          <w:color w:val="auto"/>
          <w:sz w:val="24"/>
          <w:szCs w:val="24"/>
        </w:rPr>
      </w:pPr>
      <w:r w:rsidRPr="00A65AD4">
        <w:rPr>
          <w:rFonts w:asciiTheme="minorHAnsi" w:hAnsiTheme="minorHAnsi"/>
          <w:sz w:val="24"/>
          <w:szCs w:val="24"/>
        </w:rPr>
        <w:t>Vsi:</w:t>
      </w:r>
      <w:r>
        <w:rPr>
          <w:rFonts w:asciiTheme="minorHAnsi" w:hAnsiTheme="minorHAnsi"/>
          <w:b w:val="0"/>
          <w:sz w:val="24"/>
          <w:szCs w:val="24"/>
        </w:rPr>
        <w:t xml:space="preserve"> Amen.  </w:t>
      </w:r>
    </w:p>
    <w:p w:rsidR="00D06B86" w:rsidRPr="00875266" w:rsidRDefault="00D06B86" w:rsidP="00D06B86">
      <w:pPr>
        <w:pStyle w:val="Telobesedila2"/>
        <w:rPr>
          <w:rFonts w:asciiTheme="minorHAnsi" w:hAnsiTheme="minorHAnsi"/>
          <w:b w:val="0"/>
          <w:sz w:val="24"/>
          <w:szCs w:val="24"/>
        </w:rPr>
      </w:pPr>
      <w:r w:rsidRPr="00A65AD4">
        <w:rPr>
          <w:rFonts w:asciiTheme="minorHAnsi" w:hAnsiTheme="minorHAnsi"/>
          <w:i/>
          <w:sz w:val="24"/>
          <w:szCs w:val="24"/>
          <w:lang w:eastAsia="it-IT"/>
        </w:rPr>
        <w:t>Voditelj:</w:t>
      </w:r>
      <w:r w:rsidR="004A2CD1">
        <w:rPr>
          <w:rFonts w:asciiTheme="minorHAnsi" w:hAnsiTheme="minorHAnsi"/>
          <w:i/>
          <w:sz w:val="24"/>
          <w:szCs w:val="24"/>
          <w:lang w:eastAsia="it-IT"/>
        </w:rPr>
        <w:t xml:space="preserve"> </w:t>
      </w:r>
      <w:r>
        <w:rPr>
          <w:rFonts w:asciiTheme="minorHAnsi" w:hAnsiTheme="minorHAnsi"/>
          <w:b w:val="0"/>
          <w:iCs/>
          <w:sz w:val="24"/>
          <w:szCs w:val="24"/>
        </w:rPr>
        <w:t xml:space="preserve">Molimo. </w:t>
      </w:r>
      <w:r>
        <w:rPr>
          <w:rFonts w:asciiTheme="minorHAnsi" w:hAnsiTheme="minorHAnsi"/>
          <w:b w:val="0"/>
          <w:sz w:val="24"/>
          <w:szCs w:val="24"/>
        </w:rPr>
        <w:t xml:space="preserve">Vsemogočni večni Bog, oče luči, </w:t>
      </w:r>
      <w:r w:rsidRPr="00A65AD4">
        <w:rPr>
          <w:rFonts w:asciiTheme="minorHAnsi" w:hAnsiTheme="minorHAnsi"/>
          <w:b w:val="0"/>
          <w:sz w:val="24"/>
          <w:szCs w:val="24"/>
        </w:rPr>
        <w:t>razodeni se vsem narodom,</w:t>
      </w:r>
      <w:r>
        <w:rPr>
          <w:rFonts w:asciiTheme="minorHAnsi" w:hAnsiTheme="minorHAnsi"/>
          <w:b w:val="0"/>
          <w:sz w:val="24"/>
          <w:szCs w:val="24"/>
        </w:rPr>
        <w:t xml:space="preserve"> </w:t>
      </w:r>
      <w:r w:rsidRPr="00A65AD4">
        <w:rPr>
          <w:rFonts w:asciiTheme="minorHAnsi" w:hAnsiTheme="minorHAnsi"/>
          <w:b w:val="0"/>
          <w:sz w:val="24"/>
          <w:szCs w:val="24"/>
        </w:rPr>
        <w:t>da bodo vsi ljudje spoznali tvoje veličastvo.</w:t>
      </w:r>
      <w:r>
        <w:rPr>
          <w:rFonts w:asciiTheme="minorHAnsi" w:hAnsiTheme="minorHAnsi"/>
          <w:b w:val="0"/>
          <w:sz w:val="24"/>
          <w:szCs w:val="24"/>
        </w:rPr>
        <w:t xml:space="preserve"> </w:t>
      </w:r>
      <w:r w:rsidRPr="00A65AD4">
        <w:rPr>
          <w:rFonts w:asciiTheme="minorHAnsi" w:hAnsiTheme="minorHAnsi"/>
          <w:b w:val="0"/>
          <w:sz w:val="24"/>
          <w:szCs w:val="24"/>
        </w:rPr>
        <w:t>Po našem Gospodu Jezusu Kristusu, tvojem Sinu,</w:t>
      </w:r>
      <w:r>
        <w:rPr>
          <w:rFonts w:asciiTheme="minorHAnsi" w:hAnsiTheme="minorHAnsi"/>
          <w:b w:val="0"/>
          <w:sz w:val="24"/>
          <w:szCs w:val="24"/>
        </w:rPr>
        <w:t xml:space="preserve"> </w:t>
      </w:r>
      <w:r w:rsidRPr="00A65AD4">
        <w:rPr>
          <w:rFonts w:asciiTheme="minorHAnsi" w:hAnsiTheme="minorHAnsi"/>
          <w:b w:val="0"/>
          <w:sz w:val="24"/>
          <w:szCs w:val="24"/>
        </w:rPr>
        <w:t>ki s teboj v občestvu Svetega Duha živi in kraljuje vekomaj.</w:t>
      </w:r>
      <w:r>
        <w:rPr>
          <w:rFonts w:asciiTheme="minorHAnsi" w:hAnsiTheme="minorHAnsi"/>
          <w:b w:val="0"/>
          <w:sz w:val="24"/>
          <w:szCs w:val="24"/>
        </w:rPr>
        <w:t xml:space="preserve"> </w:t>
      </w:r>
      <w:r w:rsidRPr="00A65AD4">
        <w:rPr>
          <w:rFonts w:asciiTheme="minorHAnsi" w:hAnsiTheme="minorHAnsi"/>
          <w:i/>
          <w:sz w:val="24"/>
          <w:szCs w:val="24"/>
          <w:lang w:eastAsia="it-IT"/>
        </w:rPr>
        <w:t>Vsi:</w:t>
      </w:r>
      <w:r w:rsidRPr="00A65AD4">
        <w:rPr>
          <w:rFonts w:asciiTheme="minorHAnsi" w:hAnsiTheme="minorHAnsi"/>
          <w:sz w:val="24"/>
          <w:szCs w:val="24"/>
        </w:rPr>
        <w:t xml:space="preserve"> </w:t>
      </w:r>
      <w:r w:rsidRPr="00A65AD4">
        <w:rPr>
          <w:rFonts w:asciiTheme="minorHAnsi" w:hAnsiTheme="minorHAnsi"/>
          <w:b w:val="0"/>
          <w:sz w:val="24"/>
          <w:szCs w:val="24"/>
        </w:rPr>
        <w:t>Amen.</w:t>
      </w:r>
    </w:p>
    <w:p w:rsidR="00D06B86" w:rsidRPr="00D4634F" w:rsidRDefault="00D06B86" w:rsidP="00D06B86">
      <w:pPr>
        <w:pStyle w:val="Navadensplet"/>
        <w:rPr>
          <w:rFonts w:asciiTheme="minorHAnsi" w:hAnsiTheme="minorHAnsi"/>
          <w:i/>
          <w:iCs/>
        </w:rPr>
      </w:pPr>
      <w:r w:rsidRPr="00D4634F">
        <w:rPr>
          <w:rFonts w:asciiTheme="minorHAnsi" w:hAnsiTheme="minorHAnsi"/>
          <w:b/>
        </w:rPr>
        <w:t>Voditelj:</w:t>
      </w:r>
      <w:r w:rsidRPr="00D4634F">
        <w:rPr>
          <w:rFonts w:asciiTheme="minorHAnsi" w:hAnsiTheme="minorHAnsi"/>
        </w:rPr>
        <w:t xml:space="preserve"> Poslušajmo odlomek iz svetega evangelija po </w:t>
      </w:r>
      <w:r>
        <w:rPr>
          <w:rFonts w:asciiTheme="minorHAnsi" w:hAnsiTheme="minorHAnsi"/>
        </w:rPr>
        <w:t xml:space="preserve">Janezu  </w:t>
      </w:r>
      <w:r>
        <w:rPr>
          <w:rStyle w:val="Poudarek"/>
        </w:rPr>
        <w:t>(</w:t>
      </w:r>
      <w:proofErr w:type="spellStart"/>
      <w:r>
        <w:rPr>
          <w:rStyle w:val="Poudarek"/>
        </w:rPr>
        <w:t>Jn</w:t>
      </w:r>
      <w:proofErr w:type="spellEnd"/>
      <w:r>
        <w:rPr>
          <w:rStyle w:val="Poudarek"/>
        </w:rPr>
        <w:t xml:space="preserve"> 1,1-18 ali 1,1-5.9-14))</w:t>
      </w:r>
    </w:p>
    <w:p w:rsidR="00D06B86" w:rsidRPr="00D4634F" w:rsidRDefault="00D06B86" w:rsidP="00D06B86">
      <w:pPr>
        <w:spacing w:before="100" w:beforeAutospacing="1" w:after="100" w:afterAutospacing="1" w:line="240" w:lineRule="auto"/>
        <w:rPr>
          <w:rFonts w:asciiTheme="minorHAnsi" w:hAnsiTheme="minorHAnsi"/>
          <w:i/>
          <w:iCs/>
          <w:sz w:val="24"/>
          <w:szCs w:val="24"/>
        </w:rPr>
      </w:pPr>
      <w:r w:rsidRPr="00D4634F">
        <w:rPr>
          <w:rFonts w:asciiTheme="minorHAnsi" w:hAnsiTheme="minorHAnsi"/>
          <w:i/>
          <w:color w:val="FF0000"/>
          <w:sz w:val="24"/>
          <w:szCs w:val="24"/>
          <w:lang w:val="sl-SI"/>
        </w:rPr>
        <w:t>Nekdo od  prisotnih</w:t>
      </w:r>
      <w:r w:rsidRPr="00D4634F">
        <w:rPr>
          <w:rFonts w:asciiTheme="minorHAnsi" w:hAnsiTheme="minorHAnsi"/>
          <w:i/>
          <w:color w:val="FF0000"/>
          <w:sz w:val="24"/>
          <w:szCs w:val="24"/>
        </w:rPr>
        <w:t xml:space="preserve">, ali </w:t>
      </w:r>
      <w:r w:rsidRPr="004A2CD1">
        <w:rPr>
          <w:rFonts w:asciiTheme="minorHAnsi" w:hAnsiTheme="minorHAnsi"/>
          <w:i/>
          <w:color w:val="FF0000"/>
          <w:sz w:val="24"/>
          <w:szCs w:val="24"/>
          <w:lang w:val="sl-SI"/>
        </w:rPr>
        <w:t>voditelj sam, prebere evangeljski odlomek</w:t>
      </w:r>
      <w:r w:rsidRPr="00D4634F">
        <w:rPr>
          <w:rFonts w:asciiTheme="minorHAnsi" w:hAnsiTheme="minorHAnsi"/>
          <w:color w:val="FF0000"/>
          <w:sz w:val="24"/>
          <w:szCs w:val="24"/>
        </w:rPr>
        <w:t xml:space="preserve"> </w:t>
      </w:r>
      <w:r w:rsidRPr="00D4634F">
        <w:rPr>
          <w:rFonts w:asciiTheme="minorHAnsi" w:hAnsiTheme="minorHAnsi"/>
          <w:i/>
          <w:iCs/>
          <w:sz w:val="24"/>
          <w:szCs w:val="24"/>
        </w:rPr>
        <w:t xml:space="preserve"> </w:t>
      </w:r>
    </w:p>
    <w:p w:rsidR="00D06B86" w:rsidRDefault="00D06B86" w:rsidP="00D06B86">
      <w:pPr>
        <w:pStyle w:val="Navadensplet"/>
        <w:rPr>
          <w:rFonts w:asciiTheme="minorHAnsi" w:hAnsiTheme="minorHAnsi"/>
        </w:rPr>
      </w:pPr>
      <w:r>
        <w:rPr>
          <w:rFonts w:asciiTheme="minorHAnsi" w:hAnsiTheme="minorHAnsi"/>
        </w:rPr>
        <w:t xml:space="preserve">V začetku je bila Beseda in Beseda je bila pri Bogu in Beseda je bila Bog. Ta je bila v začetku pri Bogu. Vse je nastalo po njej  </w:t>
      </w:r>
      <w:r w:rsidRPr="00875266">
        <w:rPr>
          <w:rFonts w:asciiTheme="minorHAnsi" w:hAnsiTheme="minorHAnsi"/>
        </w:rPr>
        <w:t>in brez nje ni nas</w:t>
      </w:r>
      <w:r>
        <w:rPr>
          <w:rFonts w:asciiTheme="minorHAnsi" w:hAnsiTheme="minorHAnsi"/>
        </w:rPr>
        <w:t xml:space="preserve">talo nič, kar je nastalo. </w:t>
      </w:r>
      <w:r w:rsidRPr="00875266">
        <w:rPr>
          <w:rFonts w:asciiTheme="minorHAnsi" w:hAnsiTheme="minorHAnsi"/>
        </w:rPr>
        <w:t xml:space="preserve">V njej je bilo življenje </w:t>
      </w:r>
      <w:r>
        <w:rPr>
          <w:rFonts w:asciiTheme="minorHAnsi" w:hAnsiTheme="minorHAnsi"/>
        </w:rPr>
        <w:t xml:space="preserve">in življenje je bilo luč ljudi. </w:t>
      </w:r>
      <w:r w:rsidRPr="00875266">
        <w:rPr>
          <w:rFonts w:asciiTheme="minorHAnsi" w:hAnsiTheme="minorHAnsi"/>
        </w:rPr>
        <w:t>In luč sveti v temí, a temá je ni sprejela.</w:t>
      </w:r>
    </w:p>
    <w:p w:rsidR="00D06B86" w:rsidRPr="00875266" w:rsidRDefault="00D06B86" w:rsidP="00D06B86">
      <w:pPr>
        <w:pStyle w:val="Navadensplet"/>
        <w:rPr>
          <w:rFonts w:asciiTheme="minorHAnsi" w:hAnsiTheme="minorHAnsi"/>
        </w:rPr>
      </w:pPr>
      <w:r w:rsidRPr="00875266">
        <w:rPr>
          <w:rFonts w:asciiTheme="minorHAnsi" w:hAnsiTheme="minorHAnsi"/>
        </w:rPr>
        <w:t>Bil je človek, ki ga je po</w:t>
      </w:r>
      <w:r>
        <w:rPr>
          <w:rFonts w:asciiTheme="minorHAnsi" w:hAnsiTheme="minorHAnsi"/>
        </w:rPr>
        <w:t xml:space="preserve">slal Bog; ime mu je bilo Janez. </w:t>
      </w:r>
      <w:r w:rsidRPr="00875266">
        <w:rPr>
          <w:rFonts w:asciiTheme="minorHAnsi" w:hAnsiTheme="minorHAnsi"/>
        </w:rPr>
        <w:t>Prišel je zaradi pričevanja</w:t>
      </w:r>
      <w:r>
        <w:rPr>
          <w:rFonts w:asciiTheme="minorHAnsi" w:hAnsiTheme="minorHAnsi"/>
        </w:rPr>
        <w:t xml:space="preserve">, da bi namreč pričeval o luči, </w:t>
      </w:r>
      <w:r w:rsidRPr="00875266">
        <w:rPr>
          <w:rFonts w:asciiTheme="minorHAnsi" w:hAnsiTheme="minorHAnsi"/>
        </w:rPr>
        <w:t>da bi po nje</w:t>
      </w:r>
      <w:r>
        <w:rPr>
          <w:rFonts w:asciiTheme="minorHAnsi" w:hAnsiTheme="minorHAnsi"/>
        </w:rPr>
        <w:t xml:space="preserve">m vsi sprejeli vero. </w:t>
      </w:r>
      <w:r w:rsidRPr="00875266">
        <w:rPr>
          <w:rFonts w:asciiTheme="minorHAnsi" w:hAnsiTheme="minorHAnsi"/>
        </w:rPr>
        <w:t>Ni bil on luč, ampak pričeval naj bi o luči.</w:t>
      </w:r>
      <w:r w:rsidRPr="00875266">
        <w:rPr>
          <w:rFonts w:asciiTheme="minorHAnsi" w:hAnsiTheme="minorHAnsi"/>
        </w:rPr>
        <w:br/>
        <w:t>Resnična luč, ki razsvetljuje vsakega človeka, je prihajala na svet.</w:t>
      </w:r>
    </w:p>
    <w:p w:rsidR="00D06B86" w:rsidRPr="00875266" w:rsidRDefault="00D06B86" w:rsidP="00D06B86">
      <w:pPr>
        <w:pStyle w:val="Navadensplet"/>
        <w:rPr>
          <w:rFonts w:asciiTheme="minorHAnsi" w:hAnsiTheme="minorHAnsi"/>
        </w:rPr>
      </w:pPr>
      <w:r w:rsidRPr="00875266">
        <w:rPr>
          <w:rFonts w:asciiTheme="minorHAnsi" w:hAnsiTheme="minorHAnsi"/>
        </w:rPr>
        <w:t>Beseda je bila na s</w:t>
      </w:r>
      <w:r>
        <w:rPr>
          <w:rFonts w:asciiTheme="minorHAnsi" w:hAnsiTheme="minorHAnsi"/>
        </w:rPr>
        <w:t xml:space="preserve">vetu in svet je po njej nastal, a svet je ni spoznal. </w:t>
      </w:r>
      <w:r w:rsidRPr="00875266">
        <w:rPr>
          <w:rFonts w:asciiTheme="minorHAnsi" w:hAnsiTheme="minorHAnsi"/>
        </w:rPr>
        <w:t>V svojo lastnino je prišla, toda njeni je niso s</w:t>
      </w:r>
      <w:r>
        <w:rPr>
          <w:rFonts w:asciiTheme="minorHAnsi" w:hAnsiTheme="minorHAnsi"/>
        </w:rPr>
        <w:t xml:space="preserve">prejeli. </w:t>
      </w:r>
      <w:r w:rsidRPr="00875266">
        <w:rPr>
          <w:rFonts w:asciiTheme="minorHAnsi" w:hAnsiTheme="minorHAnsi"/>
        </w:rPr>
        <w:t xml:space="preserve">Tistim pa, </w:t>
      </w:r>
      <w:r>
        <w:rPr>
          <w:rFonts w:asciiTheme="minorHAnsi" w:hAnsiTheme="minorHAnsi"/>
        </w:rPr>
        <w:t xml:space="preserve">ki so jo sprejeli, je dala moč, da postanejo Božji otroci, vsem, ki verujejo v njeno ime  </w:t>
      </w:r>
      <w:r w:rsidRPr="00875266">
        <w:rPr>
          <w:rFonts w:asciiTheme="minorHAnsi" w:hAnsiTheme="minorHAnsi"/>
        </w:rPr>
        <w:t>in se niso rodili iz krvi ne iz volje mesa n</w:t>
      </w:r>
      <w:r>
        <w:rPr>
          <w:rFonts w:asciiTheme="minorHAnsi" w:hAnsiTheme="minorHAnsi"/>
        </w:rPr>
        <w:t>e iz volje moža,</w:t>
      </w:r>
      <w:r>
        <w:rPr>
          <w:rFonts w:asciiTheme="minorHAnsi" w:hAnsiTheme="minorHAnsi"/>
        </w:rPr>
        <w:br/>
        <w:t xml:space="preserve">ampak iz Boga. </w:t>
      </w:r>
      <w:r w:rsidRPr="00875266">
        <w:rPr>
          <w:rFonts w:asciiTheme="minorHAnsi" w:hAnsiTheme="minorHAnsi"/>
        </w:rPr>
        <w:t>In Beseda je meso p</w:t>
      </w:r>
      <w:r>
        <w:rPr>
          <w:rFonts w:asciiTheme="minorHAnsi" w:hAnsiTheme="minorHAnsi"/>
        </w:rPr>
        <w:t xml:space="preserve">ostala in se naselila med nami. </w:t>
      </w:r>
      <w:r w:rsidRPr="00875266">
        <w:rPr>
          <w:rFonts w:asciiTheme="minorHAnsi" w:hAnsiTheme="minorHAnsi"/>
        </w:rPr>
        <w:t>Videli smo njeno veličastvo,</w:t>
      </w:r>
      <w:r w:rsidRPr="00875266">
        <w:rPr>
          <w:rFonts w:asciiTheme="minorHAnsi" w:hAnsiTheme="minorHAnsi"/>
        </w:rPr>
        <w:br/>
        <w:t>veličastvo, ki ga im</w:t>
      </w:r>
      <w:r>
        <w:rPr>
          <w:rFonts w:asciiTheme="minorHAnsi" w:hAnsiTheme="minorHAnsi"/>
        </w:rPr>
        <w:t xml:space="preserve">a od Očeta kot edinorojeni Sin, </w:t>
      </w:r>
      <w:r w:rsidRPr="00875266">
        <w:rPr>
          <w:rFonts w:asciiTheme="minorHAnsi" w:hAnsiTheme="minorHAnsi"/>
        </w:rPr>
        <w:t>polna milosti in resnice.</w:t>
      </w:r>
    </w:p>
    <w:p w:rsidR="00D06B86" w:rsidRPr="00875266" w:rsidRDefault="00D06B86" w:rsidP="00D06B86">
      <w:pPr>
        <w:pStyle w:val="Navadensplet"/>
        <w:rPr>
          <w:rFonts w:asciiTheme="minorHAnsi" w:hAnsiTheme="minorHAnsi"/>
        </w:rPr>
      </w:pPr>
      <w:r w:rsidRPr="00875266">
        <w:rPr>
          <w:rFonts w:asciiTheme="minorHAnsi" w:hAnsiTheme="minorHAnsi"/>
        </w:rPr>
        <w:t>Jane</w:t>
      </w:r>
      <w:r>
        <w:rPr>
          <w:rFonts w:asciiTheme="minorHAnsi" w:hAnsiTheme="minorHAnsi"/>
        </w:rPr>
        <w:t xml:space="preserve">z je pričeval o njej in klical: </w:t>
      </w:r>
      <w:r w:rsidRPr="00875266">
        <w:rPr>
          <w:rFonts w:asciiTheme="minorHAnsi" w:hAnsiTheme="minorHAnsi"/>
        </w:rPr>
        <w:t xml:space="preserve">»To je </w:t>
      </w:r>
      <w:r>
        <w:rPr>
          <w:rFonts w:asciiTheme="minorHAnsi" w:hAnsiTheme="minorHAnsi"/>
        </w:rPr>
        <w:t xml:space="preserve">bil tisti, o katerem sem rekel: </w:t>
      </w:r>
      <w:r w:rsidRPr="00875266">
        <w:rPr>
          <w:rFonts w:asciiTheme="minorHAnsi" w:hAnsiTheme="minorHAnsi"/>
        </w:rPr>
        <w:t xml:space="preserve">Ta, ki bo </w:t>
      </w:r>
      <w:r>
        <w:rPr>
          <w:rFonts w:asciiTheme="minorHAnsi" w:hAnsiTheme="minorHAnsi"/>
        </w:rPr>
        <w:t xml:space="preserve">prišel za menoj, je pred menoj, ker je bil prej kakor jaz.« </w:t>
      </w:r>
      <w:r w:rsidRPr="00875266">
        <w:rPr>
          <w:rFonts w:asciiTheme="minorHAnsi" w:hAnsiTheme="minorHAnsi"/>
        </w:rPr>
        <w:t>Kajti iz njegove polnosti smo vsi prejeli milost za milostjo.</w:t>
      </w:r>
      <w:r w:rsidRPr="00875266">
        <w:rPr>
          <w:rFonts w:asciiTheme="minorHAnsi" w:hAnsiTheme="minorHAnsi"/>
        </w:rPr>
        <w:br/>
        <w:t xml:space="preserve">Postava </w:t>
      </w:r>
      <w:r>
        <w:rPr>
          <w:rFonts w:asciiTheme="minorHAnsi" w:hAnsiTheme="minorHAnsi"/>
        </w:rPr>
        <w:t xml:space="preserve">je bila namreč dana po Mojzesu, </w:t>
      </w:r>
      <w:r w:rsidRPr="00875266">
        <w:rPr>
          <w:rFonts w:asciiTheme="minorHAnsi" w:hAnsiTheme="minorHAnsi"/>
        </w:rPr>
        <w:t>milost in resnica p</w:t>
      </w:r>
      <w:r>
        <w:rPr>
          <w:rFonts w:asciiTheme="minorHAnsi" w:hAnsiTheme="minorHAnsi"/>
        </w:rPr>
        <w:t xml:space="preserve">a je prišla po Jezusu Kristusu. </w:t>
      </w:r>
      <w:r w:rsidRPr="00875266">
        <w:rPr>
          <w:rFonts w:asciiTheme="minorHAnsi" w:hAnsiTheme="minorHAnsi"/>
        </w:rPr>
        <w:t>Boga ni nikoli nihče videl;</w:t>
      </w:r>
      <w:r>
        <w:rPr>
          <w:rFonts w:asciiTheme="minorHAnsi" w:hAnsiTheme="minorHAnsi"/>
        </w:rPr>
        <w:t xml:space="preserve"> </w:t>
      </w:r>
      <w:r w:rsidRPr="00875266">
        <w:rPr>
          <w:rFonts w:asciiTheme="minorHAnsi" w:hAnsiTheme="minorHAnsi"/>
        </w:rPr>
        <w:t>edinorojeni B</w:t>
      </w:r>
      <w:r>
        <w:rPr>
          <w:rFonts w:asciiTheme="minorHAnsi" w:hAnsiTheme="minorHAnsi"/>
        </w:rPr>
        <w:t xml:space="preserve">og, ki biva v Očetovem naročju, </w:t>
      </w:r>
      <w:r w:rsidRPr="00875266">
        <w:rPr>
          <w:rFonts w:asciiTheme="minorHAnsi" w:hAnsiTheme="minorHAnsi"/>
        </w:rPr>
        <w:t>on nam je razlóžil.</w:t>
      </w:r>
    </w:p>
    <w:p w:rsidR="00D06B86" w:rsidRPr="00D4634F" w:rsidRDefault="00D06B86" w:rsidP="00D06B86">
      <w:pPr>
        <w:pStyle w:val="Navadensplet"/>
        <w:spacing w:before="0" w:beforeAutospacing="0" w:after="0" w:afterAutospacing="0"/>
        <w:rPr>
          <w:rFonts w:asciiTheme="minorHAnsi" w:hAnsiTheme="minorHAnsi"/>
          <w:i/>
          <w:color w:val="FF0000"/>
        </w:rPr>
      </w:pPr>
      <w:r w:rsidRPr="00D4634F">
        <w:rPr>
          <w:rFonts w:asciiTheme="minorHAnsi" w:hAnsiTheme="minorHAnsi"/>
          <w:i/>
          <w:color w:val="FF0000"/>
        </w:rPr>
        <w:lastRenderedPageBreak/>
        <w:t>Sedaj  lahko vsak pove svojo misel, svoje mnenje, svoja vprašanja...</w:t>
      </w:r>
    </w:p>
    <w:p w:rsidR="00D06B86" w:rsidRPr="00D4634F" w:rsidRDefault="00D06B86" w:rsidP="00D06B86">
      <w:pPr>
        <w:spacing w:after="0" w:line="240" w:lineRule="auto"/>
        <w:rPr>
          <w:rFonts w:asciiTheme="minorHAnsi" w:hAnsiTheme="minorHAnsi"/>
          <w:i/>
          <w:color w:val="FF0000"/>
          <w:sz w:val="24"/>
          <w:szCs w:val="24"/>
          <w:lang w:val="sl-SI" w:eastAsia="sl-SI"/>
        </w:rPr>
      </w:pPr>
    </w:p>
    <w:p w:rsidR="00D06B86" w:rsidRPr="00D4634F" w:rsidRDefault="00D06B86" w:rsidP="00D06B86">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t>Prošnje</w:t>
      </w:r>
    </w:p>
    <w:p w:rsidR="00D06B86" w:rsidRPr="000E22DF"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Pr="00F301C5">
        <w:rPr>
          <w:rFonts w:asciiTheme="minorHAnsi" w:hAnsiTheme="minorHAnsi"/>
        </w:rPr>
        <w:t xml:space="preserve">Bratje in sestre! </w:t>
      </w:r>
      <w:r w:rsidRPr="00875266">
        <w:rPr>
          <w:rFonts w:asciiTheme="minorHAnsi" w:hAnsiTheme="minorHAnsi"/>
        </w:rPr>
        <w:t>Iz svoje neskončne ljubezni, s katero nas ljubi, je Bog poslal na svet svojega ljubljenega Sina, da bi nas odrešil. Hvaležni ga zaupno prosímo::</w:t>
      </w:r>
      <w:r w:rsidRPr="000E22DF">
        <w:rPr>
          <w:rFonts w:asciiTheme="minorHAnsi" w:hAnsiTheme="minorHAnsi"/>
        </w:rPr>
        <w:t xml:space="preserve"> </w:t>
      </w:r>
      <w:r>
        <w:rPr>
          <w:rFonts w:asciiTheme="minorHAnsi" w:hAnsiTheme="minorHAnsi"/>
        </w:rPr>
        <w:t xml:space="preserve"> </w:t>
      </w:r>
    </w:p>
    <w:p w:rsidR="00D06B86" w:rsidRDefault="00D06B86" w:rsidP="00D06B86">
      <w:pPr>
        <w:numPr>
          <w:ilvl w:val="0"/>
          <w:numId w:val="1"/>
        </w:numPr>
        <w:spacing w:before="100" w:beforeAutospacing="1" w:after="100" w:afterAutospacing="1" w:line="240" w:lineRule="auto"/>
        <w:rPr>
          <w:rFonts w:asciiTheme="minorHAnsi" w:hAnsiTheme="minorHAnsi"/>
          <w:sz w:val="24"/>
          <w:szCs w:val="24"/>
          <w:lang w:val="sl-SI" w:eastAsia="sl-SI"/>
        </w:rPr>
      </w:pPr>
      <w:r w:rsidRPr="00875266">
        <w:rPr>
          <w:rFonts w:asciiTheme="minorHAnsi" w:hAnsiTheme="minorHAnsi"/>
          <w:sz w:val="24"/>
          <w:szCs w:val="24"/>
          <w:lang w:val="sl-SI" w:eastAsia="sl-SI"/>
        </w:rPr>
        <w:t>Jezus, prosimo te, za voditelje nar</w:t>
      </w:r>
      <w:r>
        <w:rPr>
          <w:rFonts w:asciiTheme="minorHAnsi" w:hAnsiTheme="minorHAnsi"/>
          <w:sz w:val="24"/>
          <w:szCs w:val="24"/>
          <w:lang w:val="sl-SI" w:eastAsia="sl-SI"/>
        </w:rPr>
        <w:t>odov, da bi modro vodili ljudi.</w:t>
      </w:r>
    </w:p>
    <w:p w:rsidR="00D06B86" w:rsidRDefault="00D06B86" w:rsidP="00D06B86">
      <w:pPr>
        <w:numPr>
          <w:ilvl w:val="0"/>
          <w:numId w:val="1"/>
        </w:numPr>
        <w:spacing w:before="100" w:beforeAutospacing="1" w:after="100" w:afterAutospacing="1" w:line="240" w:lineRule="auto"/>
        <w:rPr>
          <w:rFonts w:asciiTheme="minorHAnsi" w:hAnsiTheme="minorHAnsi"/>
          <w:sz w:val="24"/>
          <w:szCs w:val="24"/>
          <w:lang w:val="sl-SI" w:eastAsia="sl-SI"/>
        </w:rPr>
      </w:pPr>
      <w:r w:rsidRPr="00A412A2">
        <w:rPr>
          <w:rFonts w:asciiTheme="minorHAnsi" w:hAnsiTheme="minorHAnsi"/>
          <w:sz w:val="24"/>
          <w:szCs w:val="24"/>
          <w:lang w:val="sl-SI" w:eastAsia="sl-SI"/>
        </w:rPr>
        <w:t>Jezus, prosimo te, za naše družine, da bi živele iz upanja in vere vate, ki si Ljubezen.</w:t>
      </w:r>
    </w:p>
    <w:p w:rsidR="00D06B86" w:rsidRPr="00A412A2" w:rsidRDefault="00D06B86" w:rsidP="00D06B86">
      <w:pPr>
        <w:numPr>
          <w:ilvl w:val="0"/>
          <w:numId w:val="1"/>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Jezus , prosimo te, za osamljene</w:t>
      </w:r>
      <w:r w:rsidRPr="00A412A2">
        <w:rPr>
          <w:rFonts w:asciiTheme="minorHAnsi" w:hAnsiTheme="minorHAnsi"/>
          <w:sz w:val="24"/>
          <w:szCs w:val="24"/>
          <w:lang w:val="sl-SI" w:eastAsia="sl-SI"/>
        </w:rPr>
        <w:t xml:space="preserve"> otroke, da bi </w:t>
      </w:r>
      <w:r>
        <w:rPr>
          <w:rFonts w:asciiTheme="minorHAnsi" w:hAnsiTheme="minorHAnsi"/>
          <w:sz w:val="24"/>
          <w:szCs w:val="24"/>
          <w:lang w:val="sl-SI" w:eastAsia="sl-SI"/>
        </w:rPr>
        <w:t>kljub zapuščenosti čutili, da je Bog njihov Oče.</w:t>
      </w:r>
    </w:p>
    <w:p w:rsidR="00D06B86" w:rsidRDefault="00D06B86" w:rsidP="00D06B86">
      <w:pPr>
        <w:numPr>
          <w:ilvl w:val="0"/>
          <w:numId w:val="1"/>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Jezus, prosimo te, da bomo vedno hvaležni za vse, kar smo prejeli iz tvojih rok.</w:t>
      </w:r>
    </w:p>
    <w:p w:rsidR="00D06B86" w:rsidRDefault="00D06B86" w:rsidP="00D06B86">
      <w:pPr>
        <w:numPr>
          <w:ilvl w:val="0"/>
          <w:numId w:val="1"/>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Jezus, prosimo te za modrost, da bi se znali prav odločati.</w:t>
      </w:r>
    </w:p>
    <w:p w:rsidR="00D06B86" w:rsidRPr="00E338F5" w:rsidRDefault="00D06B86" w:rsidP="00D06B86">
      <w:pPr>
        <w:numPr>
          <w:ilvl w:val="0"/>
          <w:numId w:val="1"/>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Jezus, prosimo te</w:t>
      </w:r>
      <w:r w:rsidRPr="00E338F5">
        <w:rPr>
          <w:rFonts w:asciiTheme="minorHAnsi" w:hAnsiTheme="minorHAnsi"/>
          <w:sz w:val="24"/>
          <w:szCs w:val="24"/>
          <w:lang w:val="sl-SI" w:eastAsia="sl-SI"/>
        </w:rPr>
        <w:t xml:space="preserve">, usmili se vseh obolelih s </w:t>
      </w:r>
      <w:proofErr w:type="spellStart"/>
      <w:r w:rsidRPr="00E338F5">
        <w:rPr>
          <w:rFonts w:asciiTheme="minorHAnsi" w:hAnsiTheme="minorHAnsi"/>
          <w:sz w:val="24"/>
          <w:szCs w:val="24"/>
          <w:lang w:val="sl-SI" w:eastAsia="sl-SI"/>
        </w:rPr>
        <w:t>koronavirusom</w:t>
      </w:r>
      <w:proofErr w:type="spellEnd"/>
      <w:r w:rsidRPr="00E338F5">
        <w:rPr>
          <w:rFonts w:asciiTheme="minorHAnsi" w:hAnsiTheme="minorHAnsi"/>
          <w:sz w:val="24"/>
          <w:szCs w:val="24"/>
          <w:lang w:val="sl-SI" w:eastAsia="sl-SI"/>
        </w:rPr>
        <w:t xml:space="preserve"> </w:t>
      </w:r>
      <w:proofErr w:type="spellStart"/>
      <w:r w:rsidRPr="00E338F5">
        <w:rPr>
          <w:rFonts w:asciiTheme="minorHAnsi" w:hAnsiTheme="minorHAnsi"/>
          <w:sz w:val="24"/>
          <w:szCs w:val="24"/>
          <w:lang w:val="sl-SI" w:eastAsia="sl-SI"/>
        </w:rPr>
        <w:t>Covid</w:t>
      </w:r>
      <w:proofErr w:type="spellEnd"/>
      <w:r w:rsidRPr="00E338F5">
        <w:rPr>
          <w:rFonts w:asciiTheme="minorHAnsi" w:hAnsiTheme="minorHAnsi"/>
          <w:sz w:val="24"/>
          <w:szCs w:val="24"/>
          <w:lang w:val="sl-SI" w:eastAsia="sl-SI"/>
        </w:rPr>
        <w:t>-19 in drugih bolnikov v naši domovini in njihovih svojcev.</w:t>
      </w:r>
    </w:p>
    <w:p w:rsidR="00D06B86" w:rsidRPr="00A412A2" w:rsidRDefault="00D06B86" w:rsidP="00D06B86">
      <w:pPr>
        <w:numPr>
          <w:ilvl w:val="0"/>
          <w:numId w:val="1"/>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Jezus, prosimo te</w:t>
      </w:r>
      <w:r w:rsidRPr="00E338F5">
        <w:rPr>
          <w:rFonts w:asciiTheme="minorHAnsi" w:hAnsiTheme="minorHAnsi"/>
          <w:sz w:val="24"/>
          <w:szCs w:val="24"/>
          <w:lang w:val="sl-SI" w:eastAsia="sl-SI"/>
        </w:rPr>
        <w:t>, podpiraj vse zdravstvene delavce, da bodo skrbeli za bolnike in jim pomagali.</w:t>
      </w:r>
    </w:p>
    <w:p w:rsidR="00D06B86" w:rsidRPr="00D4634F" w:rsidRDefault="00D06B86" w:rsidP="00D06B86">
      <w:pPr>
        <w:pStyle w:val="Navadensplet"/>
        <w:rPr>
          <w:rFonts w:asciiTheme="minorHAnsi" w:hAnsiTheme="minorHAnsi"/>
          <w:i/>
          <w:color w:val="FF0000"/>
        </w:rPr>
      </w:pPr>
      <w:r w:rsidRPr="00D4634F">
        <w:rPr>
          <w:rFonts w:asciiTheme="minorHAnsi" w:hAnsiTheme="minorHAnsi"/>
          <w:i/>
          <w:color w:val="FF0000"/>
        </w:rPr>
        <w:t>Lahko dodamo še vsak svoje prošnje....</w:t>
      </w:r>
    </w:p>
    <w:p w:rsidR="00D06B86" w:rsidRDefault="00D06B86" w:rsidP="00D06B86">
      <w:pPr>
        <w:pStyle w:val="Navadensplet"/>
        <w:rPr>
          <w:rFonts w:asciiTheme="minorHAnsi" w:hAnsiTheme="minorHAnsi"/>
        </w:rPr>
      </w:pPr>
      <w:r w:rsidRPr="00D4634F">
        <w:rPr>
          <w:rFonts w:asciiTheme="minorHAnsi" w:hAnsiTheme="minorHAnsi"/>
          <w:b/>
        </w:rPr>
        <w:t>Voditelj:</w:t>
      </w:r>
      <w:r>
        <w:rPr>
          <w:rFonts w:asciiTheme="minorHAnsi" w:hAnsiTheme="minorHAnsi"/>
          <w:b/>
        </w:rPr>
        <w:t xml:space="preserve"> </w:t>
      </w:r>
      <w:r w:rsidRPr="00A412A2">
        <w:rPr>
          <w:rFonts w:asciiTheme="minorHAnsi" w:hAnsiTheme="minorHAnsi"/>
        </w:rPr>
        <w:t>Nebeški Oče! Tvoj Sin Jezus Kristus je postal naš brat, ko je po Svetem Duhu postal človek in se naselil med nami. Prosimo te, usliši naše izrečene in neizrečene prošnje. Po Kristusu, našem Gospodu.</w:t>
      </w:r>
      <w:r w:rsidR="000C770C">
        <w:rPr>
          <w:rFonts w:asciiTheme="minorHAnsi" w:hAnsiTheme="minorHAnsi"/>
        </w:rPr>
        <w:t xml:space="preserve"> </w:t>
      </w:r>
      <w:r w:rsidRPr="000E22DF">
        <w:rPr>
          <w:rFonts w:asciiTheme="minorHAnsi" w:hAnsiTheme="minorHAnsi"/>
          <w:b/>
        </w:rPr>
        <w:t>Vsi:</w:t>
      </w:r>
      <w:r w:rsidRPr="000E22DF">
        <w:rPr>
          <w:rFonts w:asciiTheme="minorHAnsi" w:hAnsiTheme="minorHAnsi"/>
        </w:rPr>
        <w:t xml:space="preserve"> Amen.</w:t>
      </w:r>
    </w:p>
    <w:p w:rsidR="00D06B86" w:rsidRDefault="00D06B86" w:rsidP="00D06B86">
      <w:pPr>
        <w:pStyle w:val="Navadensplet"/>
        <w:rPr>
          <w:rFonts w:asciiTheme="minorHAnsi" w:hAnsiTheme="minorHAnsi"/>
          <w:color w:val="FF0000"/>
        </w:rPr>
      </w:pPr>
      <w:r w:rsidRPr="001A7393">
        <w:rPr>
          <w:rFonts w:asciiTheme="minorHAnsi" w:hAnsiTheme="minorHAnsi"/>
          <w:color w:val="FF0000"/>
        </w:rPr>
        <w:t xml:space="preserve">Zdaj </w:t>
      </w:r>
      <w:r>
        <w:rPr>
          <w:rFonts w:asciiTheme="minorHAnsi" w:hAnsiTheme="minorHAnsi"/>
          <w:color w:val="FF0000"/>
        </w:rPr>
        <w:t>eden od otrok vzame v roke veliko srce :</w:t>
      </w:r>
    </w:p>
    <w:p w:rsidR="00D06B86" w:rsidRDefault="00D06B86" w:rsidP="00D06B86">
      <w:pPr>
        <w:pStyle w:val="Navadensplet"/>
        <w:rPr>
          <w:rFonts w:asciiTheme="minorHAnsi" w:hAnsiTheme="minorHAnsi"/>
        </w:rPr>
      </w:pPr>
      <w:r>
        <w:rPr>
          <w:rFonts w:asciiTheme="minorHAnsi" w:hAnsiTheme="minorHAnsi"/>
          <w:b/>
        </w:rPr>
        <w:t xml:space="preserve">Otrok: </w:t>
      </w:r>
      <w:r>
        <w:rPr>
          <w:rFonts w:asciiTheme="minorHAnsi" w:hAnsiTheme="minorHAnsi"/>
        </w:rPr>
        <w:t xml:space="preserve">Jezus, hvala za tvojo ljubezen. </w:t>
      </w:r>
      <w:r w:rsidRPr="00E14148">
        <w:rPr>
          <w:rFonts w:asciiTheme="minorHAnsi" w:hAnsiTheme="minorHAnsi"/>
          <w:b/>
        </w:rPr>
        <w:t>Vsi:</w:t>
      </w:r>
      <w:r>
        <w:rPr>
          <w:rFonts w:asciiTheme="minorHAnsi" w:hAnsiTheme="minorHAnsi"/>
        </w:rPr>
        <w:t xml:space="preserve"> Hvala, Jezus.</w:t>
      </w:r>
    </w:p>
    <w:p w:rsidR="00D06B86" w:rsidRDefault="00D06B86" w:rsidP="00D06B86">
      <w:pPr>
        <w:pStyle w:val="Navadensplet"/>
        <w:rPr>
          <w:rFonts w:asciiTheme="minorHAnsi" w:hAnsiTheme="minorHAnsi"/>
        </w:rPr>
      </w:pPr>
      <w:r w:rsidRPr="00E14148">
        <w:rPr>
          <w:rFonts w:asciiTheme="minorHAnsi" w:hAnsiTheme="minorHAnsi"/>
          <w:b/>
        </w:rPr>
        <w:t>Otrok</w:t>
      </w:r>
      <w:r>
        <w:rPr>
          <w:rFonts w:asciiTheme="minorHAnsi" w:hAnsiTheme="minorHAnsi"/>
        </w:rPr>
        <w:t xml:space="preserve">: Jezus, hvala za ljubezen naših staršev. </w:t>
      </w:r>
      <w:r w:rsidRPr="00E14148">
        <w:rPr>
          <w:rFonts w:asciiTheme="minorHAnsi" w:hAnsiTheme="minorHAnsi"/>
          <w:b/>
        </w:rPr>
        <w:t>Vsi:</w:t>
      </w:r>
      <w:r>
        <w:rPr>
          <w:rFonts w:asciiTheme="minorHAnsi" w:hAnsiTheme="minorHAnsi"/>
        </w:rPr>
        <w:t xml:space="preserve"> Hvala, Jezus.</w:t>
      </w:r>
    </w:p>
    <w:p w:rsidR="00D06B86" w:rsidRPr="006F0595" w:rsidRDefault="00D06B86" w:rsidP="00D06B86">
      <w:pPr>
        <w:pStyle w:val="Navadensplet"/>
        <w:rPr>
          <w:rFonts w:asciiTheme="minorHAnsi" w:hAnsiTheme="minorHAnsi"/>
          <w:color w:val="FF0000"/>
        </w:rPr>
      </w:pPr>
      <w:r w:rsidRPr="00E14148">
        <w:rPr>
          <w:rFonts w:asciiTheme="minorHAnsi" w:hAnsiTheme="minorHAnsi"/>
          <w:b/>
        </w:rPr>
        <w:t>Otrok:</w:t>
      </w:r>
      <w:r>
        <w:rPr>
          <w:rFonts w:asciiTheme="minorHAnsi" w:hAnsiTheme="minorHAnsi"/>
        </w:rPr>
        <w:t xml:space="preserve"> Jezus</w:t>
      </w:r>
      <w:r w:rsidR="004A2CD1">
        <w:rPr>
          <w:rFonts w:asciiTheme="minorHAnsi" w:hAnsiTheme="minorHAnsi"/>
        </w:rPr>
        <w:t>,</w:t>
      </w:r>
      <w:r>
        <w:rPr>
          <w:rFonts w:asciiTheme="minorHAnsi" w:hAnsiTheme="minorHAnsi"/>
        </w:rPr>
        <w:t xml:space="preserve"> hvala za ljubezen učiteljev in katehetov. </w:t>
      </w:r>
      <w:r w:rsidRPr="00E14148">
        <w:rPr>
          <w:rFonts w:asciiTheme="minorHAnsi" w:hAnsiTheme="minorHAnsi"/>
          <w:b/>
        </w:rPr>
        <w:t>Vsi:</w:t>
      </w:r>
      <w:r>
        <w:rPr>
          <w:rFonts w:asciiTheme="minorHAnsi" w:hAnsiTheme="minorHAnsi"/>
        </w:rPr>
        <w:t xml:space="preserve"> Hvala, Jezus.</w:t>
      </w:r>
    </w:p>
    <w:p w:rsidR="00D06B86" w:rsidRPr="006F0595" w:rsidRDefault="00D06B86" w:rsidP="00D06B86">
      <w:pPr>
        <w:pStyle w:val="Navadensplet"/>
        <w:rPr>
          <w:rFonts w:asciiTheme="minorHAnsi" w:hAnsiTheme="minorHAnsi"/>
          <w:color w:val="FF0000"/>
        </w:rPr>
      </w:pPr>
      <w:r>
        <w:rPr>
          <w:rFonts w:asciiTheme="minorHAnsi" w:hAnsiTheme="minorHAnsi"/>
          <w:color w:val="FF0000"/>
        </w:rPr>
        <w:t>Tisti otrok, ki drži srce, ga položi na tako mesto, da ga bodo vsi videli</w:t>
      </w:r>
      <w:r w:rsidR="004A2CD1">
        <w:rPr>
          <w:rFonts w:asciiTheme="minorHAnsi" w:hAnsiTheme="minorHAnsi"/>
          <w:color w:val="FF0000"/>
        </w:rPr>
        <w:t>.</w:t>
      </w:r>
    </w:p>
    <w:p w:rsidR="00D06B86" w:rsidRPr="00D4634F"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Pr>
          <w:rFonts w:asciiTheme="minorHAnsi" w:hAnsiTheme="minorHAnsi"/>
        </w:rPr>
        <w:t>V molitvi očenaš se zahvalimo Bogu za vse, ki so nam na kakršenkoli način izkazali svojo dobroto, zlasti pa Jezusu za njegovo ljubezen.</w:t>
      </w:r>
    </w:p>
    <w:p w:rsidR="00D06B86" w:rsidRPr="00B867CB" w:rsidRDefault="00D06B86" w:rsidP="00D06B86">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bookmarkStart w:id="0" w:name="_GoBack"/>
      <w:bookmarkEnd w:id="0"/>
    </w:p>
    <w:p w:rsidR="00D06B86" w:rsidRPr="00D4634F" w:rsidRDefault="00D06B86" w:rsidP="00D06B86">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t>Voditelj moli molitev v času bolezni:</w:t>
      </w:r>
    </w:p>
    <w:p w:rsidR="00D06B86" w:rsidRPr="00D4634F" w:rsidRDefault="00D06B86" w:rsidP="00D06B86">
      <w:pPr>
        <w:spacing w:after="0"/>
        <w:rPr>
          <w:rFonts w:asciiTheme="minorHAnsi" w:hAnsiTheme="minorHAnsi"/>
          <w:sz w:val="24"/>
          <w:szCs w:val="24"/>
          <w:lang w:val="sl-SI"/>
        </w:rPr>
      </w:pP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Oče usmiljenja in tolažbe,</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tvoj Sin Jezus Kristus</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nam je s križem pokazal vrednost trpljenja.</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Pomagaj našim bratom in sestram,</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 xml:space="preserve">ki že nosijo križ bolezni in so </w:t>
      </w:r>
      <w:proofErr w:type="spellStart"/>
      <w:r w:rsidRPr="00D4634F">
        <w:rPr>
          <w:rFonts w:asciiTheme="minorHAnsi" w:hAnsiTheme="minorHAnsi"/>
          <w:sz w:val="24"/>
          <w:szCs w:val="24"/>
          <w:lang w:val="sl-SI"/>
        </w:rPr>
        <w:t>preizkušani</w:t>
      </w:r>
      <w:proofErr w:type="spellEnd"/>
      <w:r w:rsidRPr="00D4634F">
        <w:rPr>
          <w:rFonts w:asciiTheme="minorHAnsi" w:hAnsiTheme="minorHAnsi"/>
          <w:sz w:val="24"/>
          <w:szCs w:val="24"/>
          <w:lang w:val="sl-SI"/>
        </w:rPr>
        <w:t>.</w:t>
      </w:r>
    </w:p>
    <w:p w:rsidR="00D06B86" w:rsidRPr="00D4634F" w:rsidRDefault="00D06B86" w:rsidP="00D06B86">
      <w:pPr>
        <w:spacing w:after="0"/>
        <w:rPr>
          <w:rFonts w:asciiTheme="minorHAnsi" w:hAnsiTheme="minorHAnsi"/>
          <w:sz w:val="24"/>
          <w:szCs w:val="24"/>
          <w:lang w:val="sl-SI"/>
        </w:rPr>
      </w:pP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Nakloni jim izboljšanje zdravja,</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njihovim svojcem pa poguma in zaupanja.</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lastRenderedPageBreak/>
        <w:t>Vsem zdravstvenim delavcem nakloni moči in zdravja,</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da bodo vztrajali v ljubezni do bolnikov;</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raziskovalcem pa, da bodo čim prej odkrili uspešno zdravilo.</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Nam in vsemu svetu daj svoj blagoslov,</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da bomo rešeni bolezni</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in se ti bomo mogli s tvojo Cerkvijo zahvaljevati.</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Amen. </w:t>
      </w:r>
    </w:p>
    <w:p w:rsidR="00D06B86" w:rsidRPr="00D4634F" w:rsidRDefault="00D06B86" w:rsidP="00D06B86">
      <w:pPr>
        <w:spacing w:after="0"/>
        <w:rPr>
          <w:rFonts w:asciiTheme="minorHAnsi" w:hAnsiTheme="minorHAnsi"/>
          <w:sz w:val="24"/>
          <w:szCs w:val="24"/>
          <w:lang w:val="sl-SI"/>
        </w:rPr>
      </w:pPr>
    </w:p>
    <w:p w:rsidR="00D06B86" w:rsidRPr="00D4634F" w:rsidRDefault="00D06B86" w:rsidP="00D06B86">
      <w:pPr>
        <w:spacing w:after="0"/>
        <w:rPr>
          <w:rFonts w:asciiTheme="minorHAnsi" w:hAnsiTheme="minorHAnsi"/>
          <w:b/>
          <w:sz w:val="24"/>
          <w:szCs w:val="24"/>
          <w:lang w:val="sl-SI"/>
        </w:rPr>
      </w:pPr>
      <w:r w:rsidRPr="00D4634F">
        <w:rPr>
          <w:rFonts w:asciiTheme="minorHAnsi" w:hAnsiTheme="minorHAnsi"/>
          <w:b/>
          <w:sz w:val="24"/>
          <w:szCs w:val="24"/>
          <w:lang w:val="sl-SI"/>
        </w:rPr>
        <w:t>Sv. Marija, zdravje bolnikov – prosi za nas.</w:t>
      </w:r>
    </w:p>
    <w:p w:rsidR="00D06B86" w:rsidRPr="00D4634F" w:rsidRDefault="00D06B86" w:rsidP="00D06B86">
      <w:pPr>
        <w:spacing w:after="0"/>
        <w:rPr>
          <w:rFonts w:asciiTheme="minorHAnsi" w:hAnsiTheme="minorHAnsi"/>
          <w:b/>
          <w:sz w:val="24"/>
          <w:szCs w:val="24"/>
          <w:lang w:val="sl-SI"/>
        </w:rPr>
      </w:pPr>
      <w:r w:rsidRPr="00D4634F">
        <w:rPr>
          <w:rFonts w:asciiTheme="minorHAnsi" w:hAnsiTheme="minorHAnsi"/>
          <w:b/>
          <w:sz w:val="24"/>
          <w:szCs w:val="24"/>
          <w:lang w:val="sl-SI"/>
        </w:rPr>
        <w:t>Sv. Rok, zavetnik zoper kužne bolezni – prosi za nas.</w:t>
      </w:r>
    </w:p>
    <w:p w:rsidR="00D06B86" w:rsidRPr="00D4634F" w:rsidRDefault="00D06B86" w:rsidP="00D06B86">
      <w:pPr>
        <w:spacing w:after="0"/>
        <w:rPr>
          <w:rFonts w:asciiTheme="minorHAnsi" w:hAnsiTheme="minorHAnsi"/>
          <w:b/>
          <w:sz w:val="24"/>
          <w:szCs w:val="24"/>
          <w:lang w:val="sl-SI"/>
        </w:rPr>
      </w:pPr>
      <w:r w:rsidRPr="00D4634F">
        <w:rPr>
          <w:rFonts w:asciiTheme="minorHAnsi" w:hAnsiTheme="minorHAnsi"/>
          <w:b/>
          <w:sz w:val="24"/>
          <w:szCs w:val="24"/>
          <w:lang w:val="sl-SI"/>
        </w:rPr>
        <w:t>Vsi božji svetniki in svetnice – prosite za nas.</w:t>
      </w:r>
    </w:p>
    <w:p w:rsidR="00D06B86" w:rsidRPr="00D4634F"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Molimo</w:t>
      </w:r>
      <w:r w:rsidRPr="002B36ED">
        <w:rPr>
          <w:rFonts w:asciiTheme="minorHAnsi" w:hAnsiTheme="minorHAnsi"/>
        </w:rPr>
        <w:t xml:space="preserve">. </w:t>
      </w:r>
      <w:r w:rsidRPr="008E34F1">
        <w:rPr>
          <w:rFonts w:asciiTheme="minorHAnsi" w:hAnsiTheme="minorHAnsi"/>
        </w:rPr>
        <w:t>Gospod, naš Bog, iskre</w:t>
      </w:r>
      <w:r>
        <w:rPr>
          <w:rFonts w:asciiTheme="minorHAnsi" w:hAnsiTheme="minorHAnsi"/>
        </w:rPr>
        <w:t xml:space="preserve">no te prosimo, s svojo močjo </w:t>
      </w:r>
      <w:r w:rsidRPr="008E34F1">
        <w:rPr>
          <w:rFonts w:asciiTheme="minorHAnsi" w:hAnsiTheme="minorHAnsi"/>
        </w:rPr>
        <w:t>očisti naše življenje</w:t>
      </w:r>
      <w:r>
        <w:rPr>
          <w:rFonts w:asciiTheme="minorHAnsi" w:hAnsiTheme="minorHAnsi"/>
        </w:rPr>
        <w:t xml:space="preserve"> in nam izpolni pravične želje. </w:t>
      </w:r>
      <w:r w:rsidRPr="008E34F1">
        <w:rPr>
          <w:rFonts w:asciiTheme="minorHAnsi" w:hAnsiTheme="minorHAnsi"/>
        </w:rPr>
        <w:t>Po Kristusu, našem Gosp</w:t>
      </w:r>
      <w:r>
        <w:t>odu.</w:t>
      </w: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D06B86" w:rsidRPr="00D4634F" w:rsidRDefault="00D06B86" w:rsidP="00D06B86">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D06B86" w:rsidRPr="00D4634F" w:rsidRDefault="00D06B86" w:rsidP="00D06B86">
      <w:pPr>
        <w:spacing w:after="0"/>
        <w:jc w:val="both"/>
        <w:rPr>
          <w:rFonts w:asciiTheme="minorHAnsi" w:hAnsiTheme="minorHAnsi"/>
          <w:sz w:val="24"/>
          <w:szCs w:val="24"/>
          <w:lang w:val="sl-SI"/>
        </w:rPr>
      </w:pPr>
    </w:p>
    <w:p w:rsidR="00D06B86" w:rsidRDefault="00D06B86" w:rsidP="00D06B86">
      <w:pPr>
        <w:rPr>
          <w:rFonts w:asciiTheme="minorHAnsi" w:hAnsiTheme="minorHAnsi"/>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Pr>
          <w:rFonts w:asciiTheme="minorHAnsi" w:hAnsiTheme="minorHAnsi"/>
          <w:sz w:val="24"/>
          <w:szCs w:val="24"/>
          <w:lang w:val="sl-SI"/>
        </w:rPr>
        <w:t>Tam stoji pa hlevček….</w:t>
      </w:r>
    </w:p>
    <w:p w:rsidR="00D06B86" w:rsidRPr="00946D57" w:rsidRDefault="00D06B86" w:rsidP="00D06B86">
      <w:pPr>
        <w:rPr>
          <w:rFonts w:asciiTheme="minorHAnsi" w:hAnsiTheme="minorHAnsi"/>
          <w:color w:val="FF0000"/>
          <w:sz w:val="24"/>
          <w:szCs w:val="24"/>
          <w:lang w:val="sl-SI"/>
        </w:rPr>
      </w:pPr>
      <w:r w:rsidRPr="00946D57">
        <w:rPr>
          <w:rFonts w:asciiTheme="minorHAnsi" w:hAnsiTheme="minorHAnsi"/>
          <w:color w:val="FF0000"/>
          <w:sz w:val="24"/>
          <w:szCs w:val="24"/>
          <w:lang w:val="sl-SI"/>
        </w:rPr>
        <w:t>Po pesmi si v prijetnem vzdušju podelimo in zaužijemo kruh in sok.</w:t>
      </w:r>
    </w:p>
    <w:p w:rsidR="00D06B86" w:rsidRPr="00D4634F" w:rsidRDefault="00D06B86" w:rsidP="00D06B86">
      <w:pPr>
        <w:spacing w:after="0"/>
        <w:rPr>
          <w:rFonts w:asciiTheme="minorHAnsi" w:hAnsiTheme="minorHAnsi"/>
          <w:b/>
          <w:sz w:val="24"/>
          <w:szCs w:val="24"/>
          <w:lang w:val="sl-SI"/>
        </w:rPr>
      </w:pPr>
    </w:p>
    <w:p w:rsidR="00D06B86" w:rsidRPr="00D4634F" w:rsidRDefault="00D06B86" w:rsidP="00D06B86">
      <w:pPr>
        <w:spacing w:after="0"/>
        <w:rPr>
          <w:rFonts w:asciiTheme="minorHAnsi" w:hAnsiTheme="minorHAnsi"/>
          <w:b/>
          <w:sz w:val="24"/>
          <w:szCs w:val="24"/>
          <w:lang w:val="sl-SI"/>
        </w:rPr>
      </w:pPr>
    </w:p>
    <w:p w:rsidR="00D06B86" w:rsidRPr="00D4634F" w:rsidRDefault="00D06B86" w:rsidP="00D06B86">
      <w:pPr>
        <w:rPr>
          <w:rFonts w:asciiTheme="minorHAnsi" w:hAnsiTheme="minorHAnsi"/>
          <w:sz w:val="24"/>
          <w:szCs w:val="24"/>
        </w:rPr>
      </w:pPr>
    </w:p>
    <w:p w:rsidR="0049023C" w:rsidRPr="00D06B86" w:rsidRDefault="0049023C" w:rsidP="00D06B86"/>
    <w:sectPr w:rsidR="0049023C" w:rsidRPr="00D06B86"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86"/>
    <w:rsid w:val="000C770C"/>
    <w:rsid w:val="00374B34"/>
    <w:rsid w:val="00426488"/>
    <w:rsid w:val="0049023C"/>
    <w:rsid w:val="004A2CD1"/>
    <w:rsid w:val="00D06B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843</Words>
  <Characters>4806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4</cp:revision>
  <dcterms:created xsi:type="dcterms:W3CDTF">2020-12-28T10:37:00Z</dcterms:created>
  <dcterms:modified xsi:type="dcterms:W3CDTF">2020-12-29T08:55:00Z</dcterms:modified>
</cp:coreProperties>
</file>